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56" w:rsidRPr="00DC0D4A" w:rsidRDefault="00244856" w:rsidP="00DC0D4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C0D4A">
        <w:rPr>
          <w:rFonts w:ascii="Times New Roman" w:hAnsi="Times New Roman" w:cs="Times New Roman"/>
          <w:b/>
          <w:bCs/>
          <w:sz w:val="40"/>
          <w:szCs w:val="40"/>
        </w:rPr>
        <w:t>Возрастные особенности ребенка 4 - 5 лет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AB2EC" wp14:editId="4ADEFAE6">
            <wp:extent cx="3200400" cy="3810000"/>
            <wp:effectExtent l="0" t="0" r="0" b="0"/>
            <wp:docPr id="2" name="Рисунок 2" descr="http://psiholog-ds.ucoz.ru/Vozrast-osob/d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d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D4A">
        <w:rPr>
          <w:rFonts w:ascii="Times New Roman" w:hAnsi="Times New Roman" w:cs="Times New Roman"/>
          <w:sz w:val="28"/>
          <w:szCs w:val="28"/>
        </w:rPr>
        <w:t xml:space="preserve">Возраст 4 – 5 лет – период </w:t>
      </w:r>
      <w:bookmarkStart w:id="0" w:name="_GoBack"/>
      <w:bookmarkEnd w:id="0"/>
      <w:r w:rsidRPr="00DC0D4A">
        <w:rPr>
          <w:rFonts w:ascii="Times New Roman" w:hAnsi="Times New Roman" w:cs="Times New Roman"/>
          <w:sz w:val="28"/>
          <w:szCs w:val="28"/>
        </w:rPr>
        <w:t>относительного затишья. Ребенок вышел из кризиса и стал спокойнее, послушнее. Более сильной становится потребность в друзьях, резко возрастает интерес к окружающему миру.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b/>
          <w:bCs/>
          <w:sz w:val="28"/>
          <w:szCs w:val="28"/>
        </w:rPr>
        <w:t>В этом возрасте у Вашего ребенка активно проявляются: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Стремление к самостоятельности. Ребенку важно многое делать самому, он уже меньше нуждается в опеке взрослых. Обратная сторона самостоятельности – заявление о своих правах, потребностях, попытки установить свои правила в своем близком окружении.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Этические представления. Ребенок начинает понимать чувства других людей и сопереживать. Начинают формироваться основные этические понятия, которые ребенок воспринимает не через то, что ему говорят взрослые, а исходя из того, как они поступают. 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Творческие способности. Развитие воображения входит в очень активную фазу. Ребенок живет в мире сказок, фантазий, мечтаний, где он получает возможность стать главным героем, добиться недостающего признания и т.п.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мышление, чтобы обрести ощущение безопасности. Но безудержность фантазий может порождать самые разнообразные страхи.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lastRenderedPageBreak/>
        <w:t>Интерес к ровесникам. От внутри семейных отношений ребенок переходит к более широким отношениям со сверстниками. Совместные игры становятся сложнее с сюжетно – ролевым наполнением (игры в магазин, в войну, разыгрывание сказок и т.д.). Дети дружат, ссорятся, мирятся, помогают друг другу, обижаются, ревнуют. Все более выраженной становится потребность в признании  и уважении со стороны ровесников.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Активная любознательность заставляет детей задавать вопросы обо всем, что они видят. Они готовы все время говорить и обсуждать различные вопросы. Их познавательный интерес лучше всего утоляется в увлекательном разговоре или занимательной игре.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Эмоциональное предпочтение родителя другого пола, максимально выраженное, в 4 года. Девочки нежно любят отцов, особенно если походят на них внешне,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b/>
          <w:bCs/>
          <w:sz w:val="28"/>
          <w:szCs w:val="28"/>
        </w:rPr>
        <w:t>Вам как его родителям важно: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Понять, каковы в вашей семье правила и законы, которые ребенку не позволено нарушать. Помните, что запретов не должно быть слишком много, иначе их трудно выполнить.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C2A5C" wp14:editId="7001FF55">
            <wp:extent cx="2697480" cy="2377440"/>
            <wp:effectExtent l="0" t="0" r="7620" b="3810"/>
            <wp:docPr id="1" name="Рисунок 1" descr="http://psiholog-ds.ucoz.ru/Vozrast-osob/4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zrast-osob/4-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D4A">
        <w:rPr>
          <w:rFonts w:ascii="Times New Roman" w:hAnsi="Times New Roman" w:cs="Times New Roman"/>
          <w:sz w:val="28"/>
          <w:szCs w:val="28"/>
        </w:rPr>
        <w:t>По возможности вместо запретов предлагайте альтернативы. Например: «Тебе нельзя рисовать на стене, но можно на этом куске бумаги (ватмане)». Просто запреты рождают в ребенке либо чувство вины, либо злость и протест. Если вы что-то однозначно запрещаете ребенку, будьте готовы выдержать его злость и обиду по этому поводу.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 xml:space="preserve">Говорите ребенку о своих чувствах, чтобы он лучше понимал, какую реакцию в другом человеке рождают его поступки. Вместе с ним разбирайте </w:t>
      </w:r>
      <w:r w:rsidRPr="00DC0D4A">
        <w:rPr>
          <w:rFonts w:ascii="Times New Roman" w:hAnsi="Times New Roman" w:cs="Times New Roman"/>
          <w:sz w:val="28"/>
          <w:szCs w:val="28"/>
        </w:rPr>
        <w:lastRenderedPageBreak/>
        <w:t>сложные этические ситуации. А главное, сами живите в согласии с теми этическими принципами, которые вы транслируете ребенку.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Не перегружайте совесть ребенка. Чрезмерная критика, наказания за незначительные проступки и ошибки вызывают постоянное ощущение своей вины, мстительность, страх перед наказанием, а также пассивность, неуверенность и отсутствие инициативы.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Не стоит при ребенке рассказывать страшные истории, говорить о тяжелых болезнях и смерти, потому что для некоторых детей подобная информация может стать сверхсильным раздражителем и почвой для страхов. Важно выслушивать ребенка, разделять с ним его страхи, позволяя ему проживать их вместе с вами (в сказке, игре, рисовании)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Чрезмерная опека в семье, постоянное нахождение ребенка рядом с взрослым, предупреждение каждого его самостоятельного шага способствует формированию страхов у ребенка. Всем этим непроизвольно подчеркивается, что он слабый и беззащитный перед окружающим его миром, полным неизвестности и опасности. Не дает сформироваться адекватной защите от страхов и слишком уступчивое, нерешительное поведение родителей, постоянно сомневающихся в правоте своих действий и уже этим обнаруживающих непоследовательность своих требований и решений.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Предоставьте ребенку возможности для проявления его творчество и самовыражения. По возможности не оценивайте творчество ребенка ни положительно, ни отрицательно – пусть он оценит это сам.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Обеспечьте ребенку возможность совместной игры с другими детьми. Такая игра не только развивает его воображение и образное мышление, но и совершенно необходима для здорового эмоционального развития. Помните, что страхов значительно меньше у детей, имеющих возможность общения со сверстниками.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Помните, что ребенок уже способен долго и увлеченно заниматься тем, что ему интересно, и ему бывает очень трудно прервать свою игру. Поэтому о необходимости ее заканчивать стоит предупреждать ребенка заранее.</w:t>
      </w:r>
    </w:p>
    <w:p w:rsidR="00244856" w:rsidRPr="00DC0D4A" w:rsidRDefault="00244856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D4A">
        <w:rPr>
          <w:rFonts w:ascii="Times New Roman" w:hAnsi="Times New Roman" w:cs="Times New Roman"/>
          <w:sz w:val="28"/>
          <w:szCs w:val="28"/>
        </w:rPr>
        <w:t>Будьте открытыми к вопросам ребенка, интересуйтесь его мнением, стимулируйте его самому находить ответы на интересующие его вопросы. </w:t>
      </w:r>
    </w:p>
    <w:p w:rsidR="00AB31FB" w:rsidRPr="00DC0D4A" w:rsidRDefault="00AB31FB" w:rsidP="00DC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31FB" w:rsidRPr="00DC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76"/>
    <w:rsid w:val="00030EDF"/>
    <w:rsid w:val="00053727"/>
    <w:rsid w:val="000852C8"/>
    <w:rsid w:val="000F2057"/>
    <w:rsid w:val="00103FD1"/>
    <w:rsid w:val="00111D1F"/>
    <w:rsid w:val="001142A9"/>
    <w:rsid w:val="00141C31"/>
    <w:rsid w:val="0014247B"/>
    <w:rsid w:val="001514D9"/>
    <w:rsid w:val="001A100F"/>
    <w:rsid w:val="001D5BFE"/>
    <w:rsid w:val="00244856"/>
    <w:rsid w:val="0029791B"/>
    <w:rsid w:val="002C2072"/>
    <w:rsid w:val="002D5BB1"/>
    <w:rsid w:val="002F650D"/>
    <w:rsid w:val="00356951"/>
    <w:rsid w:val="00381361"/>
    <w:rsid w:val="00396A4A"/>
    <w:rsid w:val="003A6879"/>
    <w:rsid w:val="003B734F"/>
    <w:rsid w:val="00414B76"/>
    <w:rsid w:val="00424905"/>
    <w:rsid w:val="00430BF8"/>
    <w:rsid w:val="00454C42"/>
    <w:rsid w:val="00466510"/>
    <w:rsid w:val="004C2EF1"/>
    <w:rsid w:val="00525656"/>
    <w:rsid w:val="005A622C"/>
    <w:rsid w:val="005B5390"/>
    <w:rsid w:val="005D5977"/>
    <w:rsid w:val="00641FA2"/>
    <w:rsid w:val="0064729C"/>
    <w:rsid w:val="0067160C"/>
    <w:rsid w:val="0068468F"/>
    <w:rsid w:val="006F4ED8"/>
    <w:rsid w:val="006F64C3"/>
    <w:rsid w:val="00707E79"/>
    <w:rsid w:val="00720488"/>
    <w:rsid w:val="00736512"/>
    <w:rsid w:val="0074752A"/>
    <w:rsid w:val="00767B69"/>
    <w:rsid w:val="00773819"/>
    <w:rsid w:val="007B507A"/>
    <w:rsid w:val="007D395B"/>
    <w:rsid w:val="007D54CC"/>
    <w:rsid w:val="008B3910"/>
    <w:rsid w:val="008C43E6"/>
    <w:rsid w:val="00900D94"/>
    <w:rsid w:val="009201C6"/>
    <w:rsid w:val="00934E6E"/>
    <w:rsid w:val="00A03D5A"/>
    <w:rsid w:val="00A2729A"/>
    <w:rsid w:val="00A30979"/>
    <w:rsid w:val="00A44111"/>
    <w:rsid w:val="00A44D3D"/>
    <w:rsid w:val="00A53E48"/>
    <w:rsid w:val="00A67A3A"/>
    <w:rsid w:val="00A70F03"/>
    <w:rsid w:val="00A80FD9"/>
    <w:rsid w:val="00AA4643"/>
    <w:rsid w:val="00AB31FB"/>
    <w:rsid w:val="00B01BE8"/>
    <w:rsid w:val="00B057B1"/>
    <w:rsid w:val="00B30226"/>
    <w:rsid w:val="00B85238"/>
    <w:rsid w:val="00BE005D"/>
    <w:rsid w:val="00BF006B"/>
    <w:rsid w:val="00C105A5"/>
    <w:rsid w:val="00C2282C"/>
    <w:rsid w:val="00C3249A"/>
    <w:rsid w:val="00C478C6"/>
    <w:rsid w:val="00D40D62"/>
    <w:rsid w:val="00D42988"/>
    <w:rsid w:val="00D559DB"/>
    <w:rsid w:val="00D71DF6"/>
    <w:rsid w:val="00D77E0F"/>
    <w:rsid w:val="00D90C95"/>
    <w:rsid w:val="00DB4C94"/>
    <w:rsid w:val="00DC0D4A"/>
    <w:rsid w:val="00E52098"/>
    <w:rsid w:val="00EA7C0C"/>
    <w:rsid w:val="00EB5529"/>
    <w:rsid w:val="00EC40F1"/>
    <w:rsid w:val="00F01803"/>
    <w:rsid w:val="00F16A1C"/>
    <w:rsid w:val="00F47F01"/>
    <w:rsid w:val="00F74EF9"/>
    <w:rsid w:val="00F93BEF"/>
    <w:rsid w:val="00FA2445"/>
    <w:rsid w:val="00FC71C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Хакимова</cp:lastModifiedBy>
  <cp:revision>2</cp:revision>
  <dcterms:created xsi:type="dcterms:W3CDTF">2022-01-09T18:16:00Z</dcterms:created>
  <dcterms:modified xsi:type="dcterms:W3CDTF">2022-01-09T18:16:00Z</dcterms:modified>
</cp:coreProperties>
</file>