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3" w:rsidRPr="007A15A8" w:rsidRDefault="00C647D3" w:rsidP="00C647D3">
      <w:pPr>
        <w:shd w:val="clear" w:color="auto" w:fill="FFFFFF"/>
        <w:spacing w:before="150" w:after="450" w:line="240" w:lineRule="atLeast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 w:rsidRPr="00C647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Тематический досуг для детей старшего возраста «День победы»</w:t>
      </w:r>
      <w:r w:rsidR="007A15A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br/>
      </w:r>
      <w:r w:rsidR="007A15A8" w:rsidRPr="007A15A8"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 xml:space="preserve">Подготовила: </w:t>
      </w:r>
      <w:proofErr w:type="spellStart"/>
      <w:r w:rsidR="007A15A8" w:rsidRPr="007A15A8"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>Унжакова</w:t>
      </w:r>
      <w:proofErr w:type="spellEnd"/>
      <w:r w:rsidR="007A15A8" w:rsidRPr="007A15A8"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 xml:space="preserve"> О.М.</w:t>
      </w:r>
    </w:p>
    <w:p w:rsidR="00C647D3" w:rsidRPr="00EF5E57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647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 </w:t>
      </w:r>
      <w:r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настроение сопереживания прошедшим событиям Великой Отечественной войны на основе ранее полученных представлений.</w:t>
      </w:r>
    </w:p>
    <w:p w:rsidR="00C647D3" w:rsidRPr="00EF5E57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у дошкольников чувство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любви к Родине, гордости за нее; </w:t>
      </w:r>
    </w:p>
    <w:p w:rsidR="00C647D3" w:rsidRPr="00EF5E57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навыки речевой, игровой, музыкальной деятельности на патриотичес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 материале;</w:t>
      </w:r>
    </w:p>
    <w:p w:rsidR="00C647D3" w:rsidRPr="00EF5E57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детей.</w:t>
      </w:r>
    </w:p>
    <w:p w:rsidR="007B02AF" w:rsidRPr="00EF5E57" w:rsidRDefault="007B02AF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Оборудование: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музыкальная фонограмм, </w:t>
      </w:r>
      <w:r w:rsidR="007C6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презентация.</w:t>
      </w:r>
    </w:p>
    <w:p w:rsidR="00C647D3" w:rsidRPr="00C647D3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праздника: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647D3" w:rsidRPr="00C647D3" w:rsidRDefault="007B02AF" w:rsidP="007A15A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 песня </w:t>
      </w:r>
      <w:r w:rsidR="00C647D3"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C647D3" w:rsidRPr="00C647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землянке»</w:t>
      </w:r>
      <w:r w:rsidR="00C647D3"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Дети и гости под музыку входят в зал и рассаживаются.</w:t>
      </w:r>
    </w:p>
    <w:p w:rsidR="007A15A8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 w:rsidR="00812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назад так же мирно жили люд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Пахали землю, сеяли хлеб, дети играли и учились, взрослые работали, чтобы преображалась наша Земля. </w:t>
      </w:r>
    </w:p>
    <w:p w:rsidR="00C647D3" w:rsidRPr="00C647D3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слайды с эпизодами мирной жизни народа)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5A8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 прекрасное июньское утро на мирные города </w:t>
      </w:r>
      <w:r w:rsidR="007A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Родины стали падать бомбы, 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война, которая принесла много горя. </w:t>
      </w:r>
    </w:p>
    <w:p w:rsidR="00C647D3" w:rsidRPr="00C647D3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слайды с разрушенными войной городами, концлагерями, боями)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5A8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Весь народ встал на защиту Родины. В тяжелых боях с врагом наша </w:t>
      </w:r>
      <w:r w:rsidRPr="007A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 </w:t>
      </w:r>
      <w:r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победила</w:t>
      </w:r>
      <w:r w:rsidRPr="007A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Прогнала захватчиков не только с нашей земли, но и помогла другим народам. </w:t>
      </w:r>
      <w:r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Победа досталась нелегко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воинов погибло. В память об этой войне с немецкими захватчиками воздвигнуто много памятников в разных городах, поселках. </w:t>
      </w:r>
    </w:p>
    <w:p w:rsidR="00C647D3" w:rsidRPr="00C647D3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слайды с изображением памятников.)</w:t>
      </w:r>
    </w:p>
    <w:p w:rsidR="00C647D3" w:rsidRPr="00C647D3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812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 Мая ждали целых четыре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Дорогой ценой досталась нам эта </w:t>
      </w:r>
      <w:r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победа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погибло много людей, но память о них не умрет никогда. </w:t>
      </w:r>
      <w:r w:rsidRPr="00C647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слайд могилы Неизвестного солдата.)</w:t>
      </w:r>
    </w:p>
    <w:p w:rsidR="00C647D3" w:rsidRPr="007C6376" w:rsidRDefault="00C647D3" w:rsidP="007A15A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C63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песня </w:t>
      </w:r>
      <w:r w:rsidRPr="007C63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7C63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муз. Л. Френкеля, сл. Р. Гамзатова.</w:t>
      </w:r>
    </w:p>
    <w:p w:rsidR="00C647D3" w:rsidRPr="00C647D3" w:rsidRDefault="007B02AF" w:rsidP="00EF5E57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1: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площадь приходим с цветами,</w:t>
      </w:r>
    </w:p>
    <w:p w:rsidR="00C647D3" w:rsidRPr="00C647D3" w:rsidRDefault="007B02AF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Бессменно солдат там стоит,</w:t>
      </w:r>
    </w:p>
    <w:p w:rsidR="00C647D3" w:rsidRPr="00C647D3" w:rsidRDefault="007B02AF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вечный огонь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память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C647D3" w:rsidRPr="00C647D3" w:rsidRDefault="007B02AF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озаряет гранит.</w:t>
      </w:r>
    </w:p>
    <w:p w:rsidR="00C647D3" w:rsidRPr="00C647D3" w:rsidRDefault="00C647D3" w:rsidP="00EF5E57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Дети </w:t>
      </w:r>
      <w:r w:rsidR="00FA16F1"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средней группы </w:t>
      </w:r>
      <w:r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исполняют песню </w:t>
      </w:r>
      <w:r w:rsidRPr="00C647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  <w:r w:rsidR="00FA16F1"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</w:p>
    <w:p w:rsidR="00C647D3" w:rsidRPr="00C647D3" w:rsidRDefault="00C647D3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47D3" w:rsidRPr="00EF5E57" w:rsidRDefault="00FA16F1" w:rsidP="007A15A8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особенный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радостный, светлый праздник. Мы с благодарностью вспоминаем наших славных воинов-защитников, отстоявших мир в жестокой битве. В этот 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 w:rsidR="00C647D3"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bookmarkStart w:id="0" w:name="_GoBack"/>
      <w:bookmarkEnd w:id="0"/>
      <w:r w:rsidR="00C647D3" w:rsidRPr="007A15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нь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каждой семье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вспоминают тех, кто погиб за нашу страну. А еще поздравляют воинов-участников Великой Отечественной Войны. Давайте и мы вспомним фронтовую пес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ню, которую любили все солдаты.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47D3" w:rsidRPr="00C647D3" w:rsidRDefault="00FA16F1" w:rsidP="00EF5E57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 взрослые исполняют песню «Катюша.»</w:t>
      </w:r>
    </w:p>
    <w:p w:rsidR="00C647D3" w:rsidRPr="00EF5E57" w:rsidRDefault="00FA16F1" w:rsidP="00EF5E57">
      <w:pPr>
        <w:ind w:firstLine="0"/>
        <w:rPr>
          <w:rStyle w:val="12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2: </w:t>
      </w:r>
      <w:r w:rsidRPr="00EF5E57">
        <w:rPr>
          <w:rStyle w:val="12"/>
        </w:rPr>
        <w:t>Мой дедушка когда-то</w:t>
      </w:r>
      <w:r w:rsidRPr="00EF5E57">
        <w:rPr>
          <w:rStyle w:val="12"/>
        </w:rPr>
        <w:br/>
        <w:t xml:space="preserve">            </w:t>
      </w:r>
      <w:r w:rsidR="00EF5E57">
        <w:rPr>
          <w:rStyle w:val="12"/>
        </w:rPr>
        <w:t xml:space="preserve">       </w:t>
      </w:r>
      <w:r w:rsidRPr="00EF5E57">
        <w:rPr>
          <w:rStyle w:val="12"/>
        </w:rPr>
        <w:t xml:space="preserve"> Артиллеристом был,</w:t>
      </w:r>
      <w:r w:rsidRPr="00EF5E57">
        <w:rPr>
          <w:rStyle w:val="12"/>
        </w:rPr>
        <w:br/>
      </w:r>
      <w:r w:rsidR="00EF5E57">
        <w:rPr>
          <w:rStyle w:val="12"/>
        </w:rPr>
        <w:t xml:space="preserve">                    </w:t>
      </w:r>
      <w:r w:rsidRPr="00EF5E57">
        <w:rPr>
          <w:rStyle w:val="12"/>
        </w:rPr>
        <w:t>И папа был солдатом -</w:t>
      </w:r>
      <w:r w:rsidRPr="00EF5E57">
        <w:rPr>
          <w:rStyle w:val="12"/>
        </w:rPr>
        <w:br/>
      </w:r>
      <w:r w:rsidR="00EF5E57">
        <w:rPr>
          <w:rStyle w:val="12"/>
        </w:rPr>
        <w:t xml:space="preserve">                    </w:t>
      </w:r>
      <w:r w:rsidRPr="00EF5E57">
        <w:rPr>
          <w:rStyle w:val="12"/>
        </w:rPr>
        <w:t>В погранвойсках служил.</w:t>
      </w:r>
      <w:r w:rsidRPr="00EF5E57">
        <w:rPr>
          <w:rStyle w:val="12"/>
        </w:rPr>
        <w:br/>
      </w:r>
      <w:r w:rsidRPr="00EF5E57">
        <w:rPr>
          <w:rStyle w:val="12"/>
        </w:rPr>
        <w:br/>
      </w:r>
      <w:r w:rsidRPr="00EF5E57">
        <w:rPr>
          <w:rStyle w:val="12"/>
          <w:b/>
        </w:rPr>
        <w:t>Ребенок 3:</w:t>
      </w:r>
      <w:r w:rsidRPr="00EF5E57">
        <w:rPr>
          <w:rStyle w:val="12"/>
        </w:rPr>
        <w:t xml:space="preserve"> Когда я стану старше,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Pr="00EF5E57">
        <w:rPr>
          <w:rStyle w:val="12"/>
        </w:rPr>
        <w:t xml:space="preserve"> Окрепну, подрасту,</w:t>
      </w:r>
      <w:r w:rsidRPr="00EF5E57">
        <w:rPr>
          <w:rStyle w:val="12"/>
        </w:rPr>
        <w:br/>
        <w:t xml:space="preserve">                   </w:t>
      </w:r>
      <w:r w:rsidR="00EF5E57" w:rsidRPr="00EF5E57">
        <w:rPr>
          <w:rStyle w:val="12"/>
        </w:rPr>
        <w:t xml:space="preserve"> </w:t>
      </w:r>
      <w:r w:rsidRPr="00EF5E57">
        <w:rPr>
          <w:rStyle w:val="12"/>
        </w:rPr>
        <w:t>Стоять я буду так же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Pr="00EF5E57">
        <w:rPr>
          <w:rStyle w:val="12"/>
        </w:rPr>
        <w:t xml:space="preserve"> На боевом посту,</w:t>
      </w:r>
      <w:r w:rsidRPr="00EF5E57">
        <w:rPr>
          <w:rStyle w:val="12"/>
        </w:rPr>
        <w:br/>
      </w:r>
      <w:r w:rsidRPr="00EF5E57">
        <w:rPr>
          <w:rStyle w:val="12"/>
        </w:rPr>
        <w:br/>
      </w:r>
      <w:r w:rsidRPr="00EF5E57">
        <w:rPr>
          <w:rStyle w:val="12"/>
          <w:b/>
        </w:rPr>
        <w:t>Ребенок 4:</w:t>
      </w:r>
      <w:r w:rsidRPr="00EF5E57">
        <w:rPr>
          <w:rStyle w:val="12"/>
        </w:rPr>
        <w:t xml:space="preserve"> Уверенно и смело</w:t>
      </w:r>
      <w:r w:rsidRPr="00EF5E57">
        <w:rPr>
          <w:rStyle w:val="12"/>
        </w:rPr>
        <w:br/>
        <w:t xml:space="preserve">                 </w:t>
      </w:r>
      <w:r w:rsidR="00EF5E57" w:rsidRPr="00EF5E57">
        <w:rPr>
          <w:rStyle w:val="12"/>
        </w:rPr>
        <w:t xml:space="preserve"> </w:t>
      </w:r>
      <w:r w:rsidRPr="00EF5E57">
        <w:rPr>
          <w:rStyle w:val="12"/>
        </w:rPr>
        <w:t xml:space="preserve"> </w:t>
      </w:r>
      <w:r w:rsidR="00EF5E57">
        <w:rPr>
          <w:rStyle w:val="12"/>
        </w:rPr>
        <w:t xml:space="preserve"> </w:t>
      </w:r>
      <w:r w:rsidRPr="00EF5E57">
        <w:rPr>
          <w:rStyle w:val="12"/>
        </w:rPr>
        <w:t>Приказы выполнять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="00EF5E57">
        <w:rPr>
          <w:rStyle w:val="12"/>
        </w:rPr>
        <w:t xml:space="preserve"> </w:t>
      </w:r>
      <w:r w:rsidRPr="00EF5E57">
        <w:rPr>
          <w:rStyle w:val="12"/>
        </w:rPr>
        <w:t>И воинское дело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="00EF5E57">
        <w:rPr>
          <w:rStyle w:val="12"/>
        </w:rPr>
        <w:t xml:space="preserve"> </w:t>
      </w:r>
      <w:r w:rsidRPr="00EF5E57">
        <w:rPr>
          <w:rStyle w:val="12"/>
        </w:rPr>
        <w:t>Серьёзно изучать.</w:t>
      </w:r>
      <w:r w:rsidRPr="00EF5E57">
        <w:rPr>
          <w:rStyle w:val="12"/>
        </w:rPr>
        <w:br/>
      </w:r>
      <w:r w:rsidRPr="00EF5E57">
        <w:rPr>
          <w:rStyle w:val="12"/>
        </w:rPr>
        <w:br/>
      </w:r>
      <w:r w:rsidRPr="00EF5E57">
        <w:rPr>
          <w:rStyle w:val="12"/>
          <w:b/>
        </w:rPr>
        <w:t>Ребенок 5:</w:t>
      </w:r>
      <w:r w:rsidRPr="00EF5E57">
        <w:rPr>
          <w:rStyle w:val="12"/>
        </w:rPr>
        <w:t xml:space="preserve"> А после службы ратной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="00EF5E57">
        <w:rPr>
          <w:rStyle w:val="12"/>
        </w:rPr>
        <w:t xml:space="preserve"> </w:t>
      </w:r>
      <w:r w:rsidRPr="00EF5E57">
        <w:rPr>
          <w:rStyle w:val="12"/>
        </w:rPr>
        <w:t>Я возвращусь домой.</w:t>
      </w:r>
      <w:r w:rsidRPr="00EF5E57">
        <w:rPr>
          <w:rStyle w:val="12"/>
        </w:rPr>
        <w:br/>
        <w:t xml:space="preserve">                  </w:t>
      </w:r>
      <w:r w:rsidR="00EF5E57" w:rsidRPr="00EF5E57">
        <w:rPr>
          <w:rStyle w:val="12"/>
        </w:rPr>
        <w:t xml:space="preserve"> </w:t>
      </w:r>
      <w:r w:rsidR="00EF5E57">
        <w:rPr>
          <w:rStyle w:val="12"/>
        </w:rPr>
        <w:t xml:space="preserve"> </w:t>
      </w:r>
      <w:r w:rsidRPr="00EF5E57">
        <w:rPr>
          <w:rStyle w:val="12"/>
        </w:rPr>
        <w:t>И дедушка и папа</w:t>
      </w:r>
      <w:r w:rsidRPr="00EF5E57">
        <w:rPr>
          <w:rStyle w:val="12"/>
        </w:rPr>
        <w:br/>
        <w:t xml:space="preserve">                  </w:t>
      </w:r>
      <w:r w:rsidR="00EF5E57">
        <w:rPr>
          <w:rStyle w:val="12"/>
        </w:rPr>
        <w:t xml:space="preserve"> </w:t>
      </w:r>
      <w:r w:rsidR="00EF5E57" w:rsidRPr="00EF5E57">
        <w:rPr>
          <w:rStyle w:val="12"/>
        </w:rPr>
        <w:t xml:space="preserve"> </w:t>
      </w:r>
      <w:r w:rsidRPr="00EF5E57">
        <w:rPr>
          <w:rStyle w:val="12"/>
        </w:rPr>
        <w:t>Гордиться будут мной!</w:t>
      </w:r>
    </w:p>
    <w:p w:rsidR="00C647D3" w:rsidRPr="00EF5E57" w:rsidRDefault="00C647D3" w:rsidP="00EF5E57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FE4A2C"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старшей группы</w:t>
      </w:r>
      <w:r w:rsidRPr="00C647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исполняют </w:t>
      </w:r>
      <w:r w:rsidR="00FE4A2C"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песню </w:t>
      </w:r>
      <w:r w:rsidR="00FE4A2C" w:rsidRPr="00EF5E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солдаты.</w:t>
      </w:r>
      <w:r w:rsidRPr="00C647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4A2C" w:rsidRPr="00C647D3" w:rsidRDefault="00FE4A2C" w:rsidP="00EF5E57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6: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утренний парад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арширует строй солдат.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7: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Э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праздничный салют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Фейерверк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взлетает</w:t>
      </w:r>
      <w:proofErr w:type="gramEnd"/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небо,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8: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дедушкин альбом.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9: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фрукты и конфеты,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запахи весны…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="00C647D3" w:rsidRPr="00EF5E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47D3" w:rsidRPr="00EF5E57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хором: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– нет войны!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мир тебе и мне,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 на земле,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Птичий гомон, детский смех,</w:t>
      </w:r>
    </w:p>
    <w:p w:rsidR="00C647D3" w:rsidRPr="00C647D3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дождик, белый снег.</w:t>
      </w:r>
    </w:p>
    <w:p w:rsidR="00C647D3" w:rsidRPr="00C647D3" w:rsidRDefault="00C647D3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47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 хором</w:t>
      </w:r>
      <w:r w:rsidR="00FE4A2C" w:rsidRPr="00EF5E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E4A2C"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война, лишь война</w:t>
      </w:r>
    </w:p>
    <w:p w:rsidR="00C647D3" w:rsidRPr="00EF5E57" w:rsidRDefault="00FE4A2C" w:rsidP="00EF5E57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47D3" w:rsidRPr="00C647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не нужна!</w:t>
      </w:r>
    </w:p>
    <w:p w:rsidR="00705375" w:rsidRPr="009C43A4" w:rsidRDefault="00FE4A2C" w:rsidP="009C43A4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подготовительной группы исполняют танец «</w:t>
      </w:r>
      <w:r w:rsidR="00EF5E57" w:rsidRPr="00EF5E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Белые голуби.» По окончании звучит песня «Солнечный круг.»</w:t>
      </w:r>
    </w:p>
    <w:sectPr w:rsidR="00705375" w:rsidRPr="009C43A4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7D3"/>
    <w:rsid w:val="0025651A"/>
    <w:rsid w:val="00547341"/>
    <w:rsid w:val="006A3BBC"/>
    <w:rsid w:val="00705375"/>
    <w:rsid w:val="007A15A8"/>
    <w:rsid w:val="007B02AF"/>
    <w:rsid w:val="007C6376"/>
    <w:rsid w:val="007F2D17"/>
    <w:rsid w:val="00812A17"/>
    <w:rsid w:val="009C43A4"/>
    <w:rsid w:val="00C647D3"/>
    <w:rsid w:val="00EF5E57"/>
    <w:rsid w:val="00FA16F1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A1CC"/>
  <w15:docId w15:val="{BD62EAF9-5D31-4446-A030-37506CF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paragraph" w:styleId="1">
    <w:name w:val="heading 1"/>
    <w:basedOn w:val="a"/>
    <w:link w:val="10"/>
    <w:uiPriority w:val="9"/>
    <w:qFormat/>
    <w:rsid w:val="00C647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4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7D3"/>
    <w:rPr>
      <w:b/>
      <w:bCs/>
    </w:rPr>
  </w:style>
  <w:style w:type="paragraph" w:customStyle="1" w:styleId="11">
    <w:name w:val="Стиль1"/>
    <w:basedOn w:val="a"/>
    <w:link w:val="12"/>
    <w:qFormat/>
    <w:rsid w:val="00EF5E57"/>
    <w:pPr>
      <w:ind w:firstLine="360"/>
    </w:pPr>
    <w:rPr>
      <w:rFonts w:ascii="Times New Roman" w:hAnsi="Times New Roman" w:cs="Times New Roman"/>
      <w:color w:val="222222"/>
      <w:sz w:val="28"/>
      <w:szCs w:val="28"/>
      <w:shd w:val="clear" w:color="auto" w:fill="F5F5F5"/>
    </w:rPr>
  </w:style>
  <w:style w:type="character" w:customStyle="1" w:styleId="12">
    <w:name w:val="Стиль1 Знак"/>
    <w:basedOn w:val="a0"/>
    <w:link w:val="11"/>
    <w:rsid w:val="00EF5E57"/>
    <w:rPr>
      <w:rFonts w:ascii="Times New Roman" w:hAnsi="Times New Roman" w:cs="Times New Roman"/>
      <w:color w:val="2222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2019-04-24T05:47:00Z</cp:lastPrinted>
  <dcterms:created xsi:type="dcterms:W3CDTF">2019-04-24T04:37:00Z</dcterms:created>
  <dcterms:modified xsi:type="dcterms:W3CDTF">2019-10-14T06:14:00Z</dcterms:modified>
</cp:coreProperties>
</file>